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C1CD54" w14:textId="77777777" w:rsidR="00E67754" w:rsidRDefault="00E67754">
      <w:pPr>
        <w:ind w:left="-2" w:firstLine="0"/>
        <w:rPr>
          <w:rFonts w:ascii="Tahoma" w:eastAsia="Tahoma" w:hAnsi="Tahoma" w:cs="Tahoma"/>
          <w:sz w:val="2"/>
          <w:szCs w:val="2"/>
        </w:rPr>
      </w:pPr>
    </w:p>
    <w:p w14:paraId="27CAE825" w14:textId="77777777" w:rsidR="00E67754" w:rsidRDefault="00E67754">
      <w:pPr>
        <w:ind w:left="0" w:hanging="2"/>
        <w:rPr>
          <w:rFonts w:ascii="Tahoma" w:eastAsia="Tahoma" w:hAnsi="Tahoma" w:cs="Tahoma"/>
          <w:sz w:val="16"/>
          <w:szCs w:val="16"/>
          <w:u w:val="single"/>
        </w:rPr>
      </w:pPr>
    </w:p>
    <w:p w14:paraId="2E38AA49" w14:textId="77777777" w:rsidR="00E67754" w:rsidRDefault="00000000">
      <w:pPr>
        <w:ind w:left="0" w:hanging="2"/>
        <w:jc w:val="center"/>
        <w:rPr>
          <w:rFonts w:ascii="Tahoma" w:eastAsia="Tahoma" w:hAnsi="Tahoma" w:cs="Tahoma"/>
          <w:b/>
          <w:u w:val="single"/>
        </w:rPr>
      </w:pPr>
      <w:r>
        <w:rPr>
          <w:rFonts w:ascii="Tahoma" w:eastAsia="Tahoma" w:hAnsi="Tahoma" w:cs="Tahoma"/>
          <w:b/>
          <w:u w:val="single"/>
        </w:rPr>
        <w:t>Phoenix Domestic Abuse Services</w:t>
      </w:r>
      <w:r>
        <w:rPr>
          <w:rFonts w:ascii="Tahoma" w:eastAsia="Tahoma" w:hAnsi="Tahoma" w:cs="Tahoma"/>
          <w:b/>
          <w:u w:val="single"/>
        </w:rPr>
        <w:br/>
        <w:t>Referral Form</w:t>
      </w:r>
    </w:p>
    <w:p w14:paraId="24B89701" w14:textId="77777777" w:rsidR="00CF41CB" w:rsidRDefault="00CF41CB">
      <w:pPr>
        <w:ind w:left="0" w:hanging="2"/>
        <w:jc w:val="center"/>
        <w:rPr>
          <w:rFonts w:ascii="Tahoma" w:eastAsia="Tahoma" w:hAnsi="Tahoma" w:cs="Tahoma"/>
          <w:u w:val="single"/>
        </w:rPr>
      </w:pPr>
    </w:p>
    <w:tbl>
      <w:tblPr>
        <w:tblStyle w:val="a5"/>
        <w:tblW w:w="1612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76"/>
        <w:gridCol w:w="4343"/>
        <w:gridCol w:w="3968"/>
        <w:gridCol w:w="4537"/>
      </w:tblGrid>
      <w:tr w:rsidR="00CF41CB" w14:paraId="060ACC68" w14:textId="77777777" w:rsidTr="00CF41CB">
        <w:trPr>
          <w:cantSplit/>
          <w:trHeight w:val="450"/>
        </w:trPr>
        <w:tc>
          <w:tcPr>
            <w:tcW w:w="3276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EE97A00" w14:textId="77777777" w:rsidR="00CF41CB" w:rsidRDefault="00CF41CB">
            <w:pPr>
              <w:ind w:left="0" w:hanging="2"/>
              <w:rPr>
                <w:rFonts w:ascii="Tahoma" w:eastAsia="Tahoma" w:hAnsi="Tahoma" w:cs="Tahoma"/>
                <w:sz w:val="4"/>
                <w:szCs w:val="4"/>
              </w:rPr>
            </w:pPr>
            <w:r>
              <w:rPr>
                <w:noProof/>
              </w:rPr>
              <w:drawing>
                <wp:inline distT="0" distB="0" distL="114300" distR="114300" wp14:anchorId="4FC9FCF7" wp14:editId="12FA721D">
                  <wp:extent cx="1791653" cy="472426"/>
                  <wp:effectExtent l="0" t="0" r="0" b="0"/>
                  <wp:docPr id="102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653" cy="4724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2E3017B8" w14:textId="6D087D38" w:rsidR="00CF41CB" w:rsidRPr="00CF41CB" w:rsidRDefault="00CF41CB">
            <w:pPr>
              <w:ind w:left="0" w:hanging="2"/>
              <w:rPr>
                <w:rFonts w:ascii="Tahoma" w:eastAsia="Tahoma" w:hAnsi="Tahoma" w:cs="Tahoma"/>
                <w:u w:val="single"/>
              </w:rPr>
            </w:pPr>
            <w:r w:rsidRPr="00CF41CB">
              <w:rPr>
                <w:rFonts w:ascii="Tahoma" w:eastAsia="Tahoma" w:hAnsi="Tahoma" w:cs="Tahoma"/>
                <w:b/>
                <w:u w:val="single"/>
              </w:rPr>
              <w:t xml:space="preserve">For Office Use Only   </w:t>
            </w:r>
          </w:p>
        </w:tc>
      </w:tr>
      <w:tr w:rsidR="00CF41CB" w14:paraId="2C8CB34E" w14:textId="77777777" w:rsidTr="00CF41CB">
        <w:trPr>
          <w:cantSplit/>
          <w:trHeight w:val="450"/>
        </w:trPr>
        <w:tc>
          <w:tcPr>
            <w:tcW w:w="32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B02207" w14:textId="77777777" w:rsidR="00CF41CB" w:rsidRDefault="00CF41CB" w:rsidP="00CF41CB">
            <w:pPr>
              <w:ind w:left="0" w:hanging="2"/>
              <w:rPr>
                <w:noProof/>
              </w:rPr>
            </w:pP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D1636CA" w14:textId="1C4C915F" w:rsidR="00CF41CB" w:rsidRDefault="00CF41CB" w:rsidP="00CF41CB">
            <w:pPr>
              <w:ind w:left="0" w:hanging="2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Referral Date</w:t>
            </w:r>
            <w:r>
              <w:rPr>
                <w:rFonts w:ascii="Tahoma" w:eastAsia="Tahoma" w:hAnsi="Tahoma" w:cs="Tahoma"/>
                <w:b/>
              </w:rPr>
              <w:t>:</w:t>
            </w:r>
            <w:r>
              <w:rPr>
                <w:rFonts w:ascii="Tahoma" w:eastAsia="Tahoma" w:hAnsi="Tahoma" w:cs="Tahoma"/>
                <w:b/>
              </w:rPr>
              <w:t xml:space="preserve">   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840D1D3" w14:textId="124C6B45" w:rsidR="00CF41CB" w:rsidRDefault="00CF41CB" w:rsidP="00CF41CB">
            <w:pPr>
              <w:ind w:left="0" w:hanging="2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Repeat Referral: 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49BE81F7" w14:textId="18BBE63F" w:rsidR="00CF41CB" w:rsidRDefault="00CF41CB" w:rsidP="00CF41CB">
            <w:pPr>
              <w:ind w:left="0" w:hanging="2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Referral Taker: </w:t>
            </w:r>
          </w:p>
        </w:tc>
      </w:tr>
      <w:tr w:rsidR="00CF41CB" w14:paraId="381250F6" w14:textId="77777777" w:rsidTr="00CF41CB">
        <w:trPr>
          <w:cantSplit/>
          <w:trHeight w:val="450"/>
        </w:trPr>
        <w:tc>
          <w:tcPr>
            <w:tcW w:w="32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A70F01" w14:textId="77777777" w:rsidR="00CF41CB" w:rsidRDefault="00CF41CB" w:rsidP="00CF41CB">
            <w:pPr>
              <w:ind w:left="0" w:hanging="2"/>
              <w:rPr>
                <w:noProof/>
              </w:rPr>
            </w:pP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16F74BCB" w14:textId="7B7CD0DB" w:rsidR="00CF41CB" w:rsidRDefault="00CF41CB" w:rsidP="00CF41CB">
            <w:pPr>
              <w:ind w:left="0" w:hanging="2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Referral Number:</w:t>
            </w:r>
          </w:p>
        </w:tc>
        <w:tc>
          <w:tcPr>
            <w:tcW w:w="8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149D236" w14:textId="77777777" w:rsidR="00CF41CB" w:rsidRDefault="00CF41CB" w:rsidP="00CF41CB">
            <w:pPr>
              <w:ind w:left="0" w:hanging="2"/>
              <w:rPr>
                <w:rFonts w:ascii="Tahoma" w:eastAsia="Tahoma" w:hAnsi="Tahoma" w:cs="Tahoma"/>
                <w:b/>
              </w:rPr>
            </w:pPr>
          </w:p>
        </w:tc>
      </w:tr>
      <w:tr w:rsidR="00CF41CB" w14:paraId="4118EF26" w14:textId="77777777" w:rsidTr="00CF41CB">
        <w:trPr>
          <w:cantSplit/>
          <w:trHeight w:val="450"/>
        </w:trPr>
        <w:tc>
          <w:tcPr>
            <w:tcW w:w="327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861EEDA" w14:textId="77777777" w:rsidR="00CF41CB" w:rsidRDefault="00CF41CB" w:rsidP="00CF41CB">
            <w:pPr>
              <w:ind w:left="0" w:hanging="2"/>
              <w:rPr>
                <w:noProof/>
              </w:rPr>
            </w:pPr>
          </w:p>
        </w:tc>
        <w:tc>
          <w:tcPr>
            <w:tcW w:w="43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0152A16" w14:textId="77777777" w:rsidR="00CF41CB" w:rsidRDefault="00CF41CB" w:rsidP="00CF41CB">
            <w:pPr>
              <w:ind w:left="0" w:hanging="2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6FC88CD" w14:textId="77777777" w:rsidR="00CF41CB" w:rsidRDefault="00CF41CB" w:rsidP="00CF41CB">
            <w:pPr>
              <w:ind w:left="0" w:hanging="2"/>
              <w:rPr>
                <w:rFonts w:ascii="Tahoma" w:eastAsia="Tahoma" w:hAnsi="Tahoma" w:cs="Tahoma"/>
                <w:b/>
              </w:rPr>
            </w:pPr>
          </w:p>
        </w:tc>
      </w:tr>
      <w:tr w:rsidR="00CF41CB" w14:paraId="012AC1D0" w14:textId="77777777" w:rsidTr="00CF41CB">
        <w:trPr>
          <w:cantSplit/>
          <w:trHeight w:val="450"/>
        </w:trPr>
        <w:tc>
          <w:tcPr>
            <w:tcW w:w="32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506E19" w14:textId="77777777" w:rsidR="00CF41CB" w:rsidRDefault="00CF41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9C9764" w14:textId="77777777" w:rsidR="00CF41CB" w:rsidRDefault="00CF41CB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>Referral agency and name: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DBDD1" w14:textId="247763E7" w:rsidR="00CF41CB" w:rsidRDefault="00CF41CB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17CD45" w14:textId="77777777" w:rsidR="00CF41CB" w:rsidRDefault="00CF41CB">
            <w:pPr>
              <w:ind w:left="0" w:hanging="2"/>
              <w:rPr>
                <w:rFonts w:ascii="Tahoma" w:eastAsia="Tahoma" w:hAnsi="Tahoma" w:cs="Tahoma"/>
              </w:rPr>
            </w:pPr>
          </w:p>
        </w:tc>
      </w:tr>
      <w:tr w:rsidR="00CF41CB" w14:paraId="49D44936" w14:textId="77777777" w:rsidTr="00CF41CB">
        <w:trPr>
          <w:cantSplit/>
          <w:trHeight w:val="503"/>
        </w:trPr>
        <w:tc>
          <w:tcPr>
            <w:tcW w:w="327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059F1B2" w14:textId="77777777" w:rsidR="00CF41CB" w:rsidRDefault="00CF41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A2F26" w14:textId="77777777" w:rsidR="00CF41CB" w:rsidRDefault="00CF41CB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>Referrer’s number:</w:t>
            </w:r>
          </w:p>
        </w:tc>
        <w:tc>
          <w:tcPr>
            <w:tcW w:w="850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98806" w14:textId="77777777" w:rsidR="00CF41CB" w:rsidRDefault="00CF41CB">
            <w:pPr>
              <w:ind w:left="0" w:hanging="2"/>
              <w:rPr>
                <w:rFonts w:ascii="Tahoma" w:eastAsia="Tahoma" w:hAnsi="Tahoma" w:cs="Tahoma"/>
              </w:rPr>
            </w:pPr>
          </w:p>
        </w:tc>
      </w:tr>
    </w:tbl>
    <w:p w14:paraId="2156F5A7" w14:textId="77777777" w:rsidR="00CF41CB" w:rsidRDefault="00CF41CB">
      <w:pPr>
        <w:ind w:left="0" w:hanging="2"/>
        <w:rPr>
          <w:rFonts w:ascii="Tahoma" w:eastAsia="Tahoma" w:hAnsi="Tahoma" w:cs="Tahoma"/>
          <w:b/>
          <w:sz w:val="22"/>
          <w:szCs w:val="22"/>
          <w:u w:val="single"/>
        </w:rPr>
      </w:pPr>
    </w:p>
    <w:p w14:paraId="70098058" w14:textId="5885D55B" w:rsidR="00E67754" w:rsidRDefault="00000000">
      <w:pPr>
        <w:ind w:left="0" w:hanging="2"/>
        <w:rPr>
          <w:rFonts w:ascii="Tahoma" w:eastAsia="Tahoma" w:hAnsi="Tahoma" w:cs="Tahoma"/>
          <w:sz w:val="22"/>
          <w:szCs w:val="22"/>
          <w:u w:val="single"/>
        </w:rPr>
      </w:pPr>
      <w:r>
        <w:rPr>
          <w:rFonts w:ascii="Tahoma" w:eastAsia="Tahoma" w:hAnsi="Tahoma" w:cs="Tahoma"/>
          <w:b/>
          <w:sz w:val="22"/>
          <w:szCs w:val="22"/>
          <w:u w:val="single"/>
        </w:rPr>
        <w:t>Family Information</w:t>
      </w:r>
    </w:p>
    <w:tbl>
      <w:tblPr>
        <w:tblStyle w:val="a6"/>
        <w:tblW w:w="1616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76"/>
        <w:gridCol w:w="1321"/>
        <w:gridCol w:w="968"/>
        <w:gridCol w:w="1441"/>
        <w:gridCol w:w="787"/>
        <w:gridCol w:w="655"/>
        <w:gridCol w:w="4292"/>
        <w:gridCol w:w="1704"/>
        <w:gridCol w:w="1311"/>
        <w:gridCol w:w="1049"/>
        <w:gridCol w:w="1157"/>
      </w:tblGrid>
      <w:tr w:rsidR="00E67754" w14:paraId="204AD056" w14:textId="77777777">
        <w:trPr>
          <w:trHeight w:val="394"/>
        </w:trPr>
        <w:tc>
          <w:tcPr>
            <w:tcW w:w="1476" w:type="dxa"/>
            <w:shd w:val="clear" w:color="auto" w:fill="E7E6E6"/>
          </w:tcPr>
          <w:p w14:paraId="378DA71B" w14:textId="77777777" w:rsidR="00E67754" w:rsidRDefault="00000000">
            <w:pPr>
              <w:ind w:left="0" w:hanging="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Forename</w:t>
            </w:r>
          </w:p>
        </w:tc>
        <w:tc>
          <w:tcPr>
            <w:tcW w:w="1321" w:type="dxa"/>
            <w:shd w:val="clear" w:color="auto" w:fill="E7E6E6"/>
          </w:tcPr>
          <w:p w14:paraId="50508974" w14:textId="77777777" w:rsidR="00E67754" w:rsidRDefault="00000000">
            <w:pPr>
              <w:ind w:left="0" w:hanging="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Surname</w:t>
            </w:r>
          </w:p>
        </w:tc>
        <w:tc>
          <w:tcPr>
            <w:tcW w:w="968" w:type="dxa"/>
            <w:shd w:val="clear" w:color="auto" w:fill="E7E6E6"/>
          </w:tcPr>
          <w:p w14:paraId="3CB60E64" w14:textId="77777777" w:rsidR="00E67754" w:rsidRDefault="00000000">
            <w:pPr>
              <w:ind w:left="0" w:hanging="2"/>
              <w:jc w:val="center"/>
              <w:rPr>
                <w:rFonts w:ascii="Tahoma" w:eastAsia="Tahoma" w:hAnsi="Tahoma" w:cs="Tahoma"/>
                <w:b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WCCIS Number</w:t>
            </w:r>
          </w:p>
        </w:tc>
        <w:tc>
          <w:tcPr>
            <w:tcW w:w="1441" w:type="dxa"/>
            <w:shd w:val="clear" w:color="auto" w:fill="E7E6E6"/>
          </w:tcPr>
          <w:p w14:paraId="2F52F7B5" w14:textId="77777777" w:rsidR="00E67754" w:rsidRDefault="00000000">
            <w:pPr>
              <w:ind w:left="0" w:hanging="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Relationship</w:t>
            </w:r>
          </w:p>
        </w:tc>
        <w:tc>
          <w:tcPr>
            <w:tcW w:w="787" w:type="dxa"/>
            <w:shd w:val="clear" w:color="auto" w:fill="E7E6E6"/>
          </w:tcPr>
          <w:p w14:paraId="1CF5AB61" w14:textId="77777777" w:rsidR="00E67754" w:rsidRDefault="00000000">
            <w:pPr>
              <w:ind w:left="0" w:hanging="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D.O.B</w:t>
            </w:r>
          </w:p>
        </w:tc>
        <w:tc>
          <w:tcPr>
            <w:tcW w:w="655" w:type="dxa"/>
            <w:shd w:val="clear" w:color="auto" w:fill="E7E6E6"/>
          </w:tcPr>
          <w:p w14:paraId="17BC6CCD" w14:textId="77777777" w:rsidR="00E67754" w:rsidRDefault="00000000">
            <w:pPr>
              <w:ind w:left="0" w:hanging="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M/F</w:t>
            </w:r>
          </w:p>
        </w:tc>
        <w:tc>
          <w:tcPr>
            <w:tcW w:w="4292" w:type="dxa"/>
            <w:shd w:val="clear" w:color="auto" w:fill="E7E6E6"/>
          </w:tcPr>
          <w:p w14:paraId="32A6AFAB" w14:textId="77777777" w:rsidR="00E67754" w:rsidRDefault="00000000">
            <w:pPr>
              <w:ind w:left="0" w:hanging="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Address</w:t>
            </w:r>
          </w:p>
        </w:tc>
        <w:tc>
          <w:tcPr>
            <w:tcW w:w="1704" w:type="dxa"/>
            <w:shd w:val="clear" w:color="auto" w:fill="E7E6E6"/>
          </w:tcPr>
          <w:p w14:paraId="3FADF9A1" w14:textId="77777777" w:rsidR="00E67754" w:rsidRDefault="00000000">
            <w:pPr>
              <w:ind w:left="0" w:hanging="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Safe Contact Number</w:t>
            </w:r>
          </w:p>
        </w:tc>
        <w:tc>
          <w:tcPr>
            <w:tcW w:w="1311" w:type="dxa"/>
            <w:shd w:val="clear" w:color="auto" w:fill="E7E6E6"/>
          </w:tcPr>
          <w:p w14:paraId="104E6C69" w14:textId="77777777" w:rsidR="00E67754" w:rsidRDefault="00000000">
            <w:pPr>
              <w:ind w:left="0" w:hanging="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Victim / Perpetrator</w:t>
            </w:r>
          </w:p>
        </w:tc>
        <w:tc>
          <w:tcPr>
            <w:tcW w:w="1049" w:type="dxa"/>
            <w:shd w:val="clear" w:color="auto" w:fill="E7E6E6"/>
          </w:tcPr>
          <w:p w14:paraId="2BA1A03C" w14:textId="77777777" w:rsidR="00E67754" w:rsidRDefault="00000000">
            <w:pPr>
              <w:ind w:left="0" w:hanging="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Consent</w:t>
            </w:r>
          </w:p>
        </w:tc>
        <w:tc>
          <w:tcPr>
            <w:tcW w:w="1157" w:type="dxa"/>
            <w:shd w:val="clear" w:color="auto" w:fill="E7E6E6"/>
          </w:tcPr>
          <w:p w14:paraId="728CD817" w14:textId="77777777" w:rsidR="00E67754" w:rsidRDefault="00000000">
            <w:pPr>
              <w:ind w:left="0" w:hanging="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Disability</w:t>
            </w:r>
          </w:p>
        </w:tc>
      </w:tr>
      <w:tr w:rsidR="00E67754" w14:paraId="08DB5EB2" w14:textId="77777777">
        <w:trPr>
          <w:trHeight w:val="552"/>
        </w:trPr>
        <w:tc>
          <w:tcPr>
            <w:tcW w:w="1476" w:type="dxa"/>
          </w:tcPr>
          <w:p w14:paraId="71272EF5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321" w:type="dxa"/>
          </w:tcPr>
          <w:p w14:paraId="0741644B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968" w:type="dxa"/>
          </w:tcPr>
          <w:p w14:paraId="72B14B50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441" w:type="dxa"/>
          </w:tcPr>
          <w:p w14:paraId="16A33380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787" w:type="dxa"/>
          </w:tcPr>
          <w:p w14:paraId="0DFB7DA9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655" w:type="dxa"/>
          </w:tcPr>
          <w:p w14:paraId="04106CCD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4292" w:type="dxa"/>
          </w:tcPr>
          <w:p w14:paraId="052AB4FD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704" w:type="dxa"/>
          </w:tcPr>
          <w:p w14:paraId="526E1072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311" w:type="dxa"/>
          </w:tcPr>
          <w:p w14:paraId="6379CAA4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049" w:type="dxa"/>
          </w:tcPr>
          <w:p w14:paraId="525FDEA0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157" w:type="dxa"/>
          </w:tcPr>
          <w:p w14:paraId="42EC934A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</w:tr>
      <w:tr w:rsidR="00E67754" w14:paraId="525461E4" w14:textId="77777777">
        <w:trPr>
          <w:trHeight w:val="500"/>
        </w:trPr>
        <w:tc>
          <w:tcPr>
            <w:tcW w:w="1476" w:type="dxa"/>
          </w:tcPr>
          <w:p w14:paraId="62CC79DA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321" w:type="dxa"/>
          </w:tcPr>
          <w:p w14:paraId="596B79F5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968" w:type="dxa"/>
          </w:tcPr>
          <w:p w14:paraId="0B329D13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441" w:type="dxa"/>
          </w:tcPr>
          <w:p w14:paraId="2FC0990D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787" w:type="dxa"/>
          </w:tcPr>
          <w:p w14:paraId="0ABC5594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655" w:type="dxa"/>
          </w:tcPr>
          <w:p w14:paraId="762BB7AC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4292" w:type="dxa"/>
          </w:tcPr>
          <w:p w14:paraId="0632486F" w14:textId="77777777" w:rsidR="00E67754" w:rsidRDefault="00E67754">
            <w:pPr>
              <w:spacing w:after="120" w:line="276" w:lineRule="auto"/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704" w:type="dxa"/>
          </w:tcPr>
          <w:p w14:paraId="5211830B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311" w:type="dxa"/>
          </w:tcPr>
          <w:p w14:paraId="04DD2A18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049" w:type="dxa"/>
          </w:tcPr>
          <w:p w14:paraId="33A4A02E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157" w:type="dxa"/>
          </w:tcPr>
          <w:p w14:paraId="4DA1C6CC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</w:tr>
      <w:tr w:rsidR="00E67754" w14:paraId="18083DBB" w14:textId="77777777">
        <w:trPr>
          <w:trHeight w:val="500"/>
        </w:trPr>
        <w:tc>
          <w:tcPr>
            <w:tcW w:w="1476" w:type="dxa"/>
          </w:tcPr>
          <w:p w14:paraId="0A3C433F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321" w:type="dxa"/>
          </w:tcPr>
          <w:p w14:paraId="44EC6C14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968" w:type="dxa"/>
          </w:tcPr>
          <w:p w14:paraId="3CFB0AD7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441" w:type="dxa"/>
          </w:tcPr>
          <w:p w14:paraId="05DBB034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787" w:type="dxa"/>
          </w:tcPr>
          <w:p w14:paraId="5803630D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655" w:type="dxa"/>
          </w:tcPr>
          <w:p w14:paraId="14FBD15A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4292" w:type="dxa"/>
          </w:tcPr>
          <w:p w14:paraId="1B9B2531" w14:textId="77777777" w:rsidR="00E67754" w:rsidRDefault="00E67754">
            <w:pPr>
              <w:spacing w:after="120" w:line="276" w:lineRule="auto"/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704" w:type="dxa"/>
          </w:tcPr>
          <w:p w14:paraId="29EE84D2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311" w:type="dxa"/>
          </w:tcPr>
          <w:p w14:paraId="3E6A32B9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049" w:type="dxa"/>
          </w:tcPr>
          <w:p w14:paraId="0B28B329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157" w:type="dxa"/>
          </w:tcPr>
          <w:p w14:paraId="336DD81A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</w:tr>
      <w:tr w:rsidR="00E67754" w14:paraId="18B84661" w14:textId="77777777">
        <w:trPr>
          <w:trHeight w:val="500"/>
        </w:trPr>
        <w:tc>
          <w:tcPr>
            <w:tcW w:w="1476" w:type="dxa"/>
          </w:tcPr>
          <w:p w14:paraId="0F34F213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321" w:type="dxa"/>
          </w:tcPr>
          <w:p w14:paraId="7D376CC9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968" w:type="dxa"/>
          </w:tcPr>
          <w:p w14:paraId="52554977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441" w:type="dxa"/>
          </w:tcPr>
          <w:p w14:paraId="2CF02A2E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787" w:type="dxa"/>
          </w:tcPr>
          <w:p w14:paraId="148EF949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655" w:type="dxa"/>
          </w:tcPr>
          <w:p w14:paraId="4BFE1F70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4292" w:type="dxa"/>
          </w:tcPr>
          <w:p w14:paraId="6F08F52F" w14:textId="77777777" w:rsidR="00E67754" w:rsidRDefault="00E67754">
            <w:pPr>
              <w:spacing w:after="120" w:line="276" w:lineRule="auto"/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704" w:type="dxa"/>
          </w:tcPr>
          <w:p w14:paraId="45B302B0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311" w:type="dxa"/>
          </w:tcPr>
          <w:p w14:paraId="7F7AE217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049" w:type="dxa"/>
          </w:tcPr>
          <w:p w14:paraId="2840897D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157" w:type="dxa"/>
          </w:tcPr>
          <w:p w14:paraId="4EE74113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</w:tr>
      <w:tr w:rsidR="00E67754" w14:paraId="6B5B7C33" w14:textId="77777777">
        <w:trPr>
          <w:trHeight w:val="500"/>
        </w:trPr>
        <w:tc>
          <w:tcPr>
            <w:tcW w:w="1476" w:type="dxa"/>
          </w:tcPr>
          <w:p w14:paraId="7070ADDC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321" w:type="dxa"/>
          </w:tcPr>
          <w:p w14:paraId="2DCABAB9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968" w:type="dxa"/>
          </w:tcPr>
          <w:p w14:paraId="556A10F7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441" w:type="dxa"/>
          </w:tcPr>
          <w:p w14:paraId="6119B1B0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787" w:type="dxa"/>
          </w:tcPr>
          <w:p w14:paraId="31C2A499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655" w:type="dxa"/>
          </w:tcPr>
          <w:p w14:paraId="13315E7F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4292" w:type="dxa"/>
          </w:tcPr>
          <w:p w14:paraId="6802EA9A" w14:textId="77777777" w:rsidR="00E67754" w:rsidRDefault="00E67754">
            <w:pPr>
              <w:spacing w:after="120" w:line="276" w:lineRule="auto"/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704" w:type="dxa"/>
          </w:tcPr>
          <w:p w14:paraId="52EF0630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311" w:type="dxa"/>
          </w:tcPr>
          <w:p w14:paraId="36CD3D06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049" w:type="dxa"/>
          </w:tcPr>
          <w:p w14:paraId="7AAAE3FF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157" w:type="dxa"/>
          </w:tcPr>
          <w:p w14:paraId="08F99F28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</w:tr>
      <w:tr w:rsidR="00E67754" w14:paraId="415D36A4" w14:textId="77777777">
        <w:trPr>
          <w:trHeight w:val="500"/>
        </w:trPr>
        <w:tc>
          <w:tcPr>
            <w:tcW w:w="1476" w:type="dxa"/>
          </w:tcPr>
          <w:p w14:paraId="2FB892FC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321" w:type="dxa"/>
          </w:tcPr>
          <w:p w14:paraId="56EB9B19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968" w:type="dxa"/>
          </w:tcPr>
          <w:p w14:paraId="27A9E7D9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441" w:type="dxa"/>
          </w:tcPr>
          <w:p w14:paraId="3C303A89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787" w:type="dxa"/>
          </w:tcPr>
          <w:p w14:paraId="21427748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655" w:type="dxa"/>
          </w:tcPr>
          <w:p w14:paraId="0DE6D303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4292" w:type="dxa"/>
          </w:tcPr>
          <w:p w14:paraId="6B39C300" w14:textId="77777777" w:rsidR="00E67754" w:rsidRDefault="00E67754">
            <w:pPr>
              <w:spacing w:after="120" w:line="276" w:lineRule="auto"/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704" w:type="dxa"/>
          </w:tcPr>
          <w:p w14:paraId="21FAB796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311" w:type="dxa"/>
          </w:tcPr>
          <w:p w14:paraId="2A61AE37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049" w:type="dxa"/>
          </w:tcPr>
          <w:p w14:paraId="00653AB8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1157" w:type="dxa"/>
          </w:tcPr>
          <w:p w14:paraId="468A43F0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</w:tr>
    </w:tbl>
    <w:p w14:paraId="3005FB62" w14:textId="77777777" w:rsidR="00E67754" w:rsidRDefault="00E67754">
      <w:pPr>
        <w:rPr>
          <w:rFonts w:ascii="Tahoma" w:eastAsia="Tahoma" w:hAnsi="Tahoma" w:cs="Tahoma"/>
          <w:sz w:val="10"/>
          <w:szCs w:val="10"/>
          <w:u w:val="single"/>
        </w:rPr>
      </w:pPr>
    </w:p>
    <w:p w14:paraId="7089B537" w14:textId="77777777" w:rsidR="00E67754" w:rsidRDefault="00E67754">
      <w:pPr>
        <w:ind w:left="-2" w:firstLine="0"/>
        <w:rPr>
          <w:rFonts w:ascii="Tahoma" w:eastAsia="Tahoma" w:hAnsi="Tahoma" w:cs="Tahoma"/>
          <w:sz w:val="4"/>
          <w:szCs w:val="4"/>
          <w:u w:val="single"/>
        </w:rPr>
      </w:pPr>
    </w:p>
    <w:tbl>
      <w:tblPr>
        <w:tblStyle w:val="a7"/>
        <w:tblW w:w="1612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04"/>
        <w:gridCol w:w="10822"/>
      </w:tblGrid>
      <w:tr w:rsidR="00E67754" w14:paraId="644A8508" w14:textId="77777777">
        <w:trPr>
          <w:trHeight w:val="130"/>
        </w:trPr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7E6E6"/>
          </w:tcPr>
          <w:p w14:paraId="6DF9FE48" w14:textId="77777777" w:rsidR="00E67754" w:rsidRDefault="00000000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 xml:space="preserve">Reasons for Referral/Risks      </w:t>
            </w:r>
          </w:p>
        </w:tc>
        <w:tc>
          <w:tcPr>
            <w:tcW w:w="10822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E7E6E6"/>
          </w:tcPr>
          <w:p w14:paraId="2A9D0160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</w:tr>
      <w:tr w:rsidR="00E67754" w14:paraId="6270853E" w14:textId="77777777">
        <w:trPr>
          <w:trHeight w:val="388"/>
        </w:trPr>
        <w:tc>
          <w:tcPr>
            <w:tcW w:w="16126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19DE76D9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  <w:p w14:paraId="06822EBD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  <w:p w14:paraId="3EA6B3CD" w14:textId="77777777" w:rsidR="00E67754" w:rsidRDefault="00E67754" w:rsidP="00CF41CB">
            <w:pPr>
              <w:ind w:leftChars="0" w:left="0" w:firstLineChars="0" w:firstLine="0"/>
              <w:rPr>
                <w:rFonts w:ascii="Tahoma" w:eastAsia="Tahoma" w:hAnsi="Tahoma" w:cs="Tahoma"/>
              </w:rPr>
            </w:pPr>
          </w:p>
          <w:p w14:paraId="1A0C3C43" w14:textId="77777777" w:rsidR="00CF41CB" w:rsidRDefault="00CF41CB">
            <w:pPr>
              <w:ind w:left="0" w:hanging="2"/>
              <w:rPr>
                <w:rFonts w:ascii="Tahoma" w:eastAsia="Tahoma" w:hAnsi="Tahoma" w:cs="Tahoma"/>
              </w:rPr>
            </w:pPr>
          </w:p>
        </w:tc>
      </w:tr>
      <w:tr w:rsidR="00E67754" w14:paraId="5717D3A4" w14:textId="77777777">
        <w:trPr>
          <w:trHeight w:val="130"/>
        </w:trPr>
        <w:tc>
          <w:tcPr>
            <w:tcW w:w="16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B4907D" w14:textId="77777777" w:rsidR="00E67754" w:rsidRDefault="00000000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 xml:space="preserve">Currently subject to any orders? (Probation / Bail / Restraining </w:t>
            </w:r>
            <w:proofErr w:type="spellStart"/>
            <w:r>
              <w:rPr>
                <w:rFonts w:ascii="Tahoma" w:eastAsia="Tahoma" w:hAnsi="Tahoma" w:cs="Tahoma"/>
                <w:b/>
              </w:rPr>
              <w:t>etc</w:t>
            </w:r>
            <w:proofErr w:type="spellEnd"/>
            <w:r>
              <w:rPr>
                <w:rFonts w:ascii="Tahoma" w:eastAsia="Tahoma" w:hAnsi="Tahoma" w:cs="Tahoma"/>
                <w:b/>
              </w:rPr>
              <w:t>)</w:t>
            </w:r>
          </w:p>
        </w:tc>
      </w:tr>
      <w:tr w:rsidR="00E67754" w14:paraId="21711634" w14:textId="77777777">
        <w:trPr>
          <w:trHeight w:val="130"/>
        </w:trPr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1F1850" w14:textId="77777777" w:rsidR="00E67754" w:rsidRDefault="00000000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 xml:space="preserve">MARAC:   Yes   No           Risk Assessment:  </w:t>
            </w:r>
          </w:p>
        </w:tc>
        <w:tc>
          <w:tcPr>
            <w:tcW w:w="10822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6BF497D1" w14:textId="77777777" w:rsidR="00E67754" w:rsidRDefault="00000000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Standard</w:t>
            </w:r>
            <w:r>
              <w:rPr>
                <w:rFonts w:ascii="Tahoma" w:eastAsia="Tahoma" w:hAnsi="Tahoma" w:cs="Tahoma"/>
                <w:b/>
              </w:rPr>
              <w:t xml:space="preserve">    Medium     High</w:t>
            </w:r>
          </w:p>
        </w:tc>
      </w:tr>
      <w:tr w:rsidR="00E67754" w14:paraId="23E67117" w14:textId="77777777">
        <w:trPr>
          <w:trHeight w:val="130"/>
        </w:trPr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6D8450" w14:textId="77777777" w:rsidR="00E67754" w:rsidRDefault="00000000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 xml:space="preserve">Bail Conditions:              </w:t>
            </w:r>
          </w:p>
        </w:tc>
        <w:tc>
          <w:tcPr>
            <w:tcW w:w="10822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679A61D" w14:textId="77777777" w:rsidR="00E67754" w:rsidRDefault="00000000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 xml:space="preserve">Police Bail/Court date: </w:t>
            </w:r>
          </w:p>
        </w:tc>
      </w:tr>
      <w:tr w:rsidR="00E67754" w14:paraId="4C48D41C" w14:textId="77777777">
        <w:trPr>
          <w:trHeight w:val="342"/>
        </w:trPr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8D4EEE" w14:textId="77777777" w:rsidR="00E67754" w:rsidRDefault="00000000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>Arrest or charge offences:</w:t>
            </w:r>
          </w:p>
        </w:tc>
        <w:tc>
          <w:tcPr>
            <w:tcW w:w="10822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7A19D68D" w14:textId="77777777" w:rsidR="00E67754" w:rsidRDefault="00E67754">
            <w:pPr>
              <w:ind w:left="0" w:hanging="2"/>
              <w:rPr>
                <w:rFonts w:ascii="Tahoma" w:eastAsia="Tahoma" w:hAnsi="Tahoma" w:cs="Tahoma"/>
              </w:rPr>
            </w:pPr>
          </w:p>
        </w:tc>
      </w:tr>
    </w:tbl>
    <w:p w14:paraId="20FE1DCD" w14:textId="77777777" w:rsidR="00E67754" w:rsidRDefault="00E67754">
      <w:pPr>
        <w:ind w:left="0" w:hanging="2"/>
        <w:rPr>
          <w:rFonts w:ascii="Tahoma" w:eastAsia="Tahoma" w:hAnsi="Tahoma" w:cs="Tahoma"/>
        </w:rPr>
      </w:pPr>
    </w:p>
    <w:sectPr w:rsidR="00E67754">
      <w:pgSz w:w="16839" w:h="11907" w:orient="landscape"/>
      <w:pgMar w:top="180" w:right="0" w:bottom="48" w:left="42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621C07B-4BD4-42E9-86F0-2613027A7C5D}"/>
    <w:embedItalic r:id="rId2" w:fontKey="{CB66503F-E68C-43AE-B37B-A745E52793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F9978DA-5794-4223-A79E-456E6AD365E1}"/>
    <w:embedBold r:id="rId4" w:fontKey="{197B5886-03A9-476F-9E66-215DA169F9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686441D-1E55-478A-AA1D-6566663F35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7AA00F0-C743-494D-A1E2-6D5026E7AB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754"/>
    <w:rsid w:val="00CF41CB"/>
    <w:rsid w:val="00E46EC1"/>
    <w:rsid w:val="00E6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D1292"/>
  <w15:docId w15:val="{96FE3CE1-FF25-453B-B753-7094100D7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0">
    <w:basedOn w:val="Table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1">
    <w:basedOn w:val="Table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GUFgefnLY3tviGm4g5PaZRsZyw==">CgMxLjA4AHIhMVZua3VPZnd4UnQwSVFLTmdIU3lDNENIMGJJVEtOWUd5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104</Words>
  <Characters>593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Smith</dc:creator>
  <cp:lastModifiedBy>Nicola Smith</cp:lastModifiedBy>
  <cp:revision>2</cp:revision>
  <dcterms:created xsi:type="dcterms:W3CDTF">2021-02-22T14:36:00Z</dcterms:created>
  <dcterms:modified xsi:type="dcterms:W3CDTF">2024-10-14T14:07:00Z</dcterms:modified>
</cp:coreProperties>
</file>